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ORDEN_116_ING_3_R4_PDA4 · Inglés · 3.º grado</w:t>
      </w:r>
    </w:p>
    <w:p>
      <w:pPr>
        <w:pStyle w:val="Heading2"/>
      </w:pPr>
      <w:r>
        <w:t>Nuestro desafío</w:t>
      </w:r>
    </w:p>
    <w:p>
      <w:r>
        <w:t>Construir «Parlamento de cambios lingüísticos con debate en inglés» para demostrar el PDA: Participa en un debate en inglés sobre los cambios lingüísticos y culturales de las lenguas en el transcurso del tiempo, y su impacto en la conformación de nuevas prácticas sociales.</w:t>
      </w:r>
    </w:p>
    <w:p>
      <w:pPr>
        <w:pStyle w:val="Heading2"/>
      </w:pPr>
      <w:r>
        <w:t>Lectura y comprensión</w:t>
      </w:r>
    </w:p>
    <w:p>
      <w:r>
        <w:t>Contenido oficial: Uso de diversos textos en inglés que promueven la preservación y conservación de las lenguas..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Identificación</w:t>
      </w:r>
    </w:p>
    <w:p>
      <w:r>
        <w:t>Identificar un caso situado de «Uso de diversos textos en inglés que promueven la preservación y conservación de las lenguas.», separar observaciones de suposiciones y formular una pregunta que oriente «Parlamento de cambios lingüísticos con debate en inglés».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Recuperación</w:t>
      </w:r>
    </w:p>
    <w:p>
      <w:r>
        <w:t>Examinar dos ejemplos o testimonios anonimizados de «Uso de diversos textos en inglés que promueven la preservación y conservación de las lenguas.»,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Planificación</w:t>
      </w:r>
    </w:p>
    <w:p>
      <w:r>
        <w:t>Precisar destinatario, criterios verificables y plan de trabajo de «Parlamento de cambios lingüísticos con debate en inglés»;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Acercamiento</w:t>
      </w:r>
    </w:p>
    <w:p>
      <w:r>
        <w:t>Examinar dos ejemplos o testimonios anonimizados de «Uso de diversos textos en inglés que promueven la preservación y conservación de las lenguas.»,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Comprensión y producción</w:t>
      </w:r>
    </w:p>
    <w:p>
      <w:r>
        <w:t>Elaborar y probar el componente central de «Parlamento de cambios lingüísticos con debate en inglés» aplicando «Uso de diversos textos en inglés que promueven la preservación y conservación de las lenguas.»;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Reconocimiento</w:t>
      </w:r>
    </w:p>
    <w:p>
      <w:r>
        <w:t>Comparar «Parlamento de cambios lingüísticos con debate en inglés»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7. Concreción</w:t>
      </w:r>
    </w:p>
    <w:p>
      <w:r>
        <w:t>Integrar los componentes de «Parlamento de cambios lingüísticos con debate en inglés»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8. Integración</w:t>
      </w:r>
    </w:p>
    <w:p>
      <w:r>
        <w:t>Integrar los componentes de «Parlamento de cambios lingüísticos con debate en inglés» y realizar una prueba con lista de cotejo, mejorando precisión, claridad y accesibilidad.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9. Difusión</w:t>
      </w:r>
    </w:p>
    <w:p>
      <w:r>
        <w:t>Presentar «Parlamento de cambios lingüísticos con debate en inglés»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10. Consideraciones</w:t>
      </w:r>
    </w:p>
    <w:p>
      <w:r>
        <w:t>Comparar «Parlamento de cambios lingüísticos con debate en inglés»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11. Avances</w:t>
      </w:r>
    </w:p>
    <w:p>
      <w:r>
        <w:t>Sistematizar aprendizajes, cambios y pendientes de «Parlamento de cambios lingüísticos con debate en inglés» en relación con «Uso de diversos textos en inglés que promueven la preservación y conservación de las lenguas.».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